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454333" w14:textId="77777777" w:rsidR="00944F4B" w:rsidRPr="00944F4B" w:rsidRDefault="00944F4B" w:rsidP="00944F4B">
      <w:pPr>
        <w:widowControl w:val="0"/>
        <w:shd w:val="clear" w:color="auto" w:fill="FFFFFF"/>
        <w:suppressAutoHyphens/>
        <w:autoSpaceDN w:val="0"/>
        <w:spacing w:before="173" w:after="0" w:line="240" w:lineRule="auto"/>
        <w:jc w:val="center"/>
        <w:textAlignment w:val="baseline"/>
        <w:rPr>
          <w:rFonts w:ascii="PT Astra Serif" w:eastAsia="Times New Roman" w:hAnsi="PT Astra Serif" w:cs="Times New Roman"/>
          <w:color w:val="000000"/>
          <w:spacing w:val="-10"/>
          <w:sz w:val="28"/>
          <w:szCs w:val="28"/>
        </w:rPr>
      </w:pPr>
      <w:r w:rsidRPr="00944F4B">
        <w:rPr>
          <w:rFonts w:ascii="Calibri" w:eastAsia="Calibri" w:hAnsi="Calibri" w:cs="Times New Roman"/>
          <w:bCs/>
          <w:noProof/>
          <w:sz w:val="40"/>
          <w:szCs w:val="40"/>
        </w:rPr>
        <w:drawing>
          <wp:inline distT="0" distB="0" distL="0" distR="0" wp14:anchorId="1B330908" wp14:editId="0FEE3F8A">
            <wp:extent cx="733425" cy="885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2FBB24" w14:textId="77777777" w:rsidR="00944F4B" w:rsidRPr="00944F4B" w:rsidRDefault="00944F4B" w:rsidP="00944F4B">
      <w:pPr>
        <w:widowControl w:val="0"/>
        <w:shd w:val="clear" w:color="auto" w:fill="FFFFFF"/>
        <w:suppressAutoHyphens/>
        <w:autoSpaceDN w:val="0"/>
        <w:spacing w:before="173"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</w:pPr>
    </w:p>
    <w:p w14:paraId="5B2B3615" w14:textId="69D2CEEE" w:rsidR="00944F4B" w:rsidRPr="00944F4B" w:rsidRDefault="00944F4B" w:rsidP="00944F4B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</w:rPr>
      </w:pPr>
      <w:r w:rsidRPr="00944F4B">
        <w:rPr>
          <w:rFonts w:ascii="Times New Roman" w:eastAsia="Calibri" w:hAnsi="Times New Roman" w:cs="Times New Roman"/>
          <w:sz w:val="32"/>
        </w:rPr>
        <w:t>КОЗУЛЬСКИЙ МУНИЦИПАЛЬНЫЙ ОКРУГ</w:t>
      </w:r>
    </w:p>
    <w:p w14:paraId="23C6B3F3" w14:textId="77777777" w:rsidR="00944F4B" w:rsidRPr="00944F4B" w:rsidRDefault="00944F4B" w:rsidP="00944F4B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</w:rPr>
      </w:pPr>
      <w:r w:rsidRPr="00944F4B">
        <w:rPr>
          <w:rFonts w:ascii="Times New Roman" w:eastAsia="Calibri" w:hAnsi="Times New Roman" w:cs="Times New Roman"/>
          <w:sz w:val="32"/>
        </w:rPr>
        <w:t>КРАСНОЯРСКОГО КРАЯ</w:t>
      </w:r>
    </w:p>
    <w:p w14:paraId="18F22F78" w14:textId="77777777" w:rsidR="00944F4B" w:rsidRPr="00944F4B" w:rsidRDefault="00944F4B" w:rsidP="00944F4B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</w:rPr>
      </w:pPr>
    </w:p>
    <w:p w14:paraId="1E13DF4B" w14:textId="77777777" w:rsidR="00944F4B" w:rsidRPr="00944F4B" w:rsidRDefault="00944F4B" w:rsidP="00944F4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0"/>
          <w:sz w:val="32"/>
          <w:szCs w:val="28"/>
        </w:rPr>
      </w:pPr>
      <w:r w:rsidRPr="00944F4B">
        <w:rPr>
          <w:rFonts w:ascii="Times New Roman" w:eastAsia="Times New Roman" w:hAnsi="Times New Roman" w:cs="Times New Roman"/>
          <w:color w:val="000000"/>
          <w:spacing w:val="-10"/>
          <w:sz w:val="32"/>
          <w:szCs w:val="28"/>
        </w:rPr>
        <w:t>КОЗУЛЬСКИЙ ОКРУЖНОЙ СОВЕТ ДЕПУТАТОВ</w:t>
      </w:r>
    </w:p>
    <w:p w14:paraId="7B6A0BC5" w14:textId="77777777" w:rsidR="00944F4B" w:rsidRPr="00944F4B" w:rsidRDefault="00944F4B" w:rsidP="00944F4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0"/>
          <w:sz w:val="32"/>
          <w:szCs w:val="28"/>
        </w:rPr>
      </w:pPr>
    </w:p>
    <w:p w14:paraId="2E52885E" w14:textId="77777777" w:rsidR="00944F4B" w:rsidRPr="00944F4B" w:rsidRDefault="00944F4B" w:rsidP="00944F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0"/>
          <w:sz w:val="40"/>
          <w:szCs w:val="28"/>
        </w:rPr>
      </w:pPr>
      <w:r w:rsidRPr="00944F4B">
        <w:rPr>
          <w:rFonts w:ascii="Times New Roman" w:eastAsia="Times New Roman" w:hAnsi="Times New Roman" w:cs="Times New Roman"/>
          <w:b/>
          <w:color w:val="000000"/>
          <w:spacing w:val="-10"/>
          <w:sz w:val="40"/>
          <w:szCs w:val="28"/>
        </w:rPr>
        <w:t>РЕШЕНИЕ</w:t>
      </w:r>
    </w:p>
    <w:p w14:paraId="2F46451B" w14:textId="77777777" w:rsidR="00944F4B" w:rsidRPr="00944F4B" w:rsidRDefault="00944F4B" w:rsidP="00944F4B">
      <w:pPr>
        <w:widowControl w:val="0"/>
        <w:suppressAutoHyphens/>
        <w:autoSpaceDN w:val="0"/>
        <w:spacing w:after="0" w:line="240" w:lineRule="auto"/>
        <w:ind w:left="-24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C782F12" w14:textId="3802AFA8" w:rsidR="00944F4B" w:rsidRPr="00944F4B" w:rsidRDefault="004D21BA" w:rsidP="00CC2CA0">
      <w:pPr>
        <w:tabs>
          <w:tab w:val="center" w:pos="4677"/>
          <w:tab w:val="right" w:pos="935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w w:val="105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w w:val="105"/>
          <w:sz w:val="28"/>
          <w:szCs w:val="28"/>
        </w:rPr>
        <w:t>22.05.2026</w:t>
      </w:r>
      <w:r>
        <w:rPr>
          <w:rFonts w:ascii="Times New Roman" w:eastAsia="Times New Roman" w:hAnsi="Times New Roman" w:cs="Times New Roman"/>
          <w:bCs/>
          <w:w w:val="105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Cs/>
          <w:w w:val="105"/>
          <w:sz w:val="28"/>
          <w:szCs w:val="28"/>
        </w:rPr>
        <w:t>гп</w:t>
      </w:r>
      <w:proofErr w:type="spellEnd"/>
      <w:r>
        <w:rPr>
          <w:rFonts w:ascii="Times New Roman" w:eastAsia="Times New Roman" w:hAnsi="Times New Roman" w:cs="Times New Roman"/>
          <w:bCs/>
          <w:w w:val="105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w w:val="105"/>
          <w:sz w:val="28"/>
          <w:szCs w:val="28"/>
        </w:rPr>
        <w:t>Козулька</w:t>
      </w:r>
      <w:proofErr w:type="spellEnd"/>
      <w:r>
        <w:rPr>
          <w:rFonts w:ascii="Times New Roman" w:eastAsia="Times New Roman" w:hAnsi="Times New Roman" w:cs="Times New Roman"/>
          <w:bCs/>
          <w:w w:val="105"/>
          <w:sz w:val="28"/>
          <w:szCs w:val="28"/>
        </w:rPr>
        <w:tab/>
        <w:t>№ 11-91</w:t>
      </w:r>
      <w:r w:rsidR="00C744F6">
        <w:rPr>
          <w:rFonts w:ascii="Times New Roman" w:eastAsia="Times New Roman" w:hAnsi="Times New Roman" w:cs="Times New Roman"/>
          <w:bCs/>
          <w:w w:val="105"/>
          <w:sz w:val="28"/>
          <w:szCs w:val="28"/>
        </w:rPr>
        <w:t>Р</w:t>
      </w:r>
    </w:p>
    <w:p w14:paraId="59B2A871" w14:textId="77777777" w:rsidR="00944F4B" w:rsidRPr="00944F4B" w:rsidRDefault="00944F4B" w:rsidP="00944F4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w w:val="105"/>
          <w:sz w:val="28"/>
          <w:szCs w:val="28"/>
        </w:rPr>
      </w:pPr>
    </w:p>
    <w:p w14:paraId="1F5824F6" w14:textId="174522B5" w:rsidR="005F61A9" w:rsidRPr="000114F8" w:rsidRDefault="000B7426" w:rsidP="007A13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</w:t>
      </w:r>
      <w:r w:rsidR="00475948"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ешение </w:t>
      </w:r>
      <w:r w:rsidRPr="000B7426">
        <w:rPr>
          <w:rFonts w:ascii="Times New Roman" w:eastAsia="Times New Roman" w:hAnsi="Times New Roman" w:cs="Times New Roman"/>
          <w:sz w:val="28"/>
          <w:szCs w:val="28"/>
        </w:rPr>
        <w:t xml:space="preserve">Козульского  окружного Совета депутатов </w:t>
      </w:r>
      <w:r>
        <w:rPr>
          <w:rFonts w:ascii="Times New Roman" w:eastAsia="Times New Roman" w:hAnsi="Times New Roman" w:cs="Times New Roman"/>
          <w:sz w:val="28"/>
          <w:szCs w:val="28"/>
        </w:rPr>
        <w:t>от 17.10.2025 № 3-19Р «</w:t>
      </w:r>
      <w:r w:rsidR="009D0B09">
        <w:rPr>
          <w:rFonts w:ascii="Times New Roman" w:eastAsia="Times New Roman" w:hAnsi="Times New Roman" w:cs="Times New Roman"/>
          <w:sz w:val="28"/>
          <w:szCs w:val="28"/>
        </w:rPr>
        <w:t xml:space="preserve">О создании муниципального дорожного фонда </w:t>
      </w:r>
      <w:r w:rsidR="00451A85">
        <w:rPr>
          <w:rFonts w:ascii="Times New Roman" w:eastAsia="Times New Roman" w:hAnsi="Times New Roman" w:cs="Times New Roman"/>
          <w:sz w:val="28"/>
          <w:szCs w:val="28"/>
        </w:rPr>
        <w:t xml:space="preserve">Козульского муниципального </w:t>
      </w:r>
      <w:r w:rsidR="009D0B09">
        <w:rPr>
          <w:rFonts w:ascii="Times New Roman" w:eastAsia="Times New Roman" w:hAnsi="Times New Roman" w:cs="Times New Roman"/>
          <w:sz w:val="28"/>
          <w:szCs w:val="28"/>
        </w:rPr>
        <w:t>округа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138EB721" w14:textId="77777777" w:rsidR="005F61A9" w:rsidRDefault="005F61A9" w:rsidP="005F6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C1A5DB" w14:textId="77777777" w:rsidR="00944F4B" w:rsidRDefault="00944F4B" w:rsidP="005F6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89F84E" w14:textId="758C6B0C" w:rsidR="00CB370D" w:rsidRDefault="0011135F" w:rsidP="00CB370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1135F">
        <w:rPr>
          <w:rFonts w:ascii="Times New Roman" w:hAnsi="Times New Roman"/>
          <w:sz w:val="28"/>
          <w:szCs w:val="28"/>
        </w:rPr>
        <w:t>В соответствии со статьей 179</w:t>
      </w:r>
      <w:r w:rsidR="009D0B09">
        <w:rPr>
          <w:rFonts w:ascii="Times New Roman" w:hAnsi="Times New Roman"/>
          <w:sz w:val="28"/>
          <w:szCs w:val="28"/>
        </w:rPr>
        <w:t>.4</w:t>
      </w:r>
      <w:r w:rsidRPr="0011135F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</w:t>
      </w:r>
      <w:r w:rsidR="005F61A9" w:rsidRPr="000114F8">
        <w:rPr>
          <w:rFonts w:ascii="Times New Roman" w:hAnsi="Times New Roman"/>
          <w:sz w:val="28"/>
          <w:szCs w:val="28"/>
        </w:rPr>
        <w:t>,</w:t>
      </w:r>
      <w:r w:rsidR="005F61A9" w:rsidRPr="000114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815C3">
        <w:rPr>
          <w:rFonts w:ascii="Times New Roman" w:hAnsi="Times New Roman"/>
          <w:color w:val="000000"/>
          <w:sz w:val="28"/>
          <w:szCs w:val="28"/>
        </w:rPr>
        <w:t>Федеральным законом</w:t>
      </w:r>
      <w:r w:rsidR="003815C3" w:rsidRPr="003815C3">
        <w:rPr>
          <w:rFonts w:ascii="Times New Roman" w:hAnsi="Times New Roman"/>
          <w:color w:val="000000"/>
          <w:sz w:val="28"/>
          <w:szCs w:val="28"/>
        </w:rPr>
        <w:t xml:space="preserve"> от 20.03.2025 № 33-ФЗ «Об общих принципах организации местного самоуправления в единой системе публичной власти»</w:t>
      </w:r>
      <w:r w:rsidR="005F61A9" w:rsidRPr="000114F8">
        <w:rPr>
          <w:rFonts w:ascii="Times New Roman" w:hAnsi="Times New Roman"/>
          <w:color w:val="000000"/>
          <w:sz w:val="28"/>
          <w:szCs w:val="28"/>
        </w:rPr>
        <w:t>,</w:t>
      </w:r>
      <w:r w:rsidR="009D0B0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D0B09" w:rsidRPr="009D0B09">
        <w:rPr>
          <w:rFonts w:ascii="Times New Roman" w:hAnsi="Times New Roman"/>
          <w:color w:val="000000"/>
          <w:sz w:val="28"/>
          <w:szCs w:val="28"/>
        </w:rPr>
        <w:t>Федеральны</w:t>
      </w:r>
      <w:r w:rsidR="009D0B09">
        <w:rPr>
          <w:rFonts w:ascii="Times New Roman" w:hAnsi="Times New Roman"/>
          <w:color w:val="000000"/>
          <w:sz w:val="28"/>
          <w:szCs w:val="28"/>
        </w:rPr>
        <w:t>м</w:t>
      </w:r>
      <w:r w:rsidR="009D0B09" w:rsidRPr="009D0B09">
        <w:rPr>
          <w:rFonts w:ascii="Times New Roman" w:hAnsi="Times New Roman"/>
          <w:color w:val="000000"/>
          <w:sz w:val="28"/>
          <w:szCs w:val="28"/>
        </w:rPr>
        <w:t xml:space="preserve"> закон</w:t>
      </w:r>
      <w:r w:rsidR="009D0B09">
        <w:rPr>
          <w:rFonts w:ascii="Times New Roman" w:hAnsi="Times New Roman"/>
          <w:color w:val="000000"/>
          <w:sz w:val="28"/>
          <w:szCs w:val="28"/>
        </w:rPr>
        <w:t>ом</w:t>
      </w:r>
      <w:r w:rsidR="009D0B09" w:rsidRPr="009D0B09">
        <w:rPr>
          <w:rFonts w:ascii="Times New Roman" w:hAnsi="Times New Roman"/>
          <w:color w:val="000000"/>
          <w:sz w:val="28"/>
          <w:szCs w:val="28"/>
        </w:rPr>
        <w:t xml:space="preserve"> от 08.11.2007 </w:t>
      </w:r>
      <w:r w:rsidR="009D0B09">
        <w:rPr>
          <w:rFonts w:ascii="Times New Roman" w:hAnsi="Times New Roman"/>
          <w:color w:val="000000"/>
          <w:sz w:val="28"/>
          <w:szCs w:val="28"/>
        </w:rPr>
        <w:t>№</w:t>
      </w:r>
      <w:r w:rsidR="009D0B09" w:rsidRPr="009D0B09">
        <w:rPr>
          <w:rFonts w:ascii="Times New Roman" w:hAnsi="Times New Roman"/>
          <w:color w:val="000000"/>
          <w:sz w:val="28"/>
          <w:szCs w:val="28"/>
        </w:rPr>
        <w:t xml:space="preserve"> 257-ФЗ</w:t>
      </w:r>
      <w:r w:rsidR="009D0B09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9D0B09" w:rsidRPr="009D0B09">
        <w:rPr>
          <w:rFonts w:ascii="Times New Roman" w:hAnsi="Times New Roman"/>
          <w:color w:val="000000"/>
          <w:sz w:val="28"/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9D0B09">
        <w:rPr>
          <w:rFonts w:ascii="Times New Roman" w:hAnsi="Times New Roman"/>
          <w:color w:val="000000"/>
          <w:sz w:val="28"/>
          <w:szCs w:val="28"/>
        </w:rPr>
        <w:t>»</w:t>
      </w:r>
      <w:r w:rsidR="00F03AAF">
        <w:rPr>
          <w:rFonts w:ascii="Times New Roman" w:hAnsi="Times New Roman"/>
          <w:color w:val="000000"/>
          <w:sz w:val="28"/>
          <w:szCs w:val="28"/>
        </w:rPr>
        <w:t>, в целях финансового обеспечения дорожной деятельности в отношении автомобильных дорог</w:t>
      </w:r>
      <w:proofErr w:type="gramEnd"/>
      <w:r w:rsidR="00F03AAF">
        <w:rPr>
          <w:rFonts w:ascii="Times New Roman" w:hAnsi="Times New Roman"/>
          <w:color w:val="000000"/>
          <w:sz w:val="28"/>
          <w:szCs w:val="28"/>
        </w:rPr>
        <w:t xml:space="preserve"> общег</w:t>
      </w:r>
      <w:r w:rsidR="00944F4B">
        <w:rPr>
          <w:rFonts w:ascii="Times New Roman" w:hAnsi="Times New Roman"/>
          <w:color w:val="000000"/>
          <w:sz w:val="28"/>
          <w:szCs w:val="28"/>
        </w:rPr>
        <w:t>о пользования местного значения</w:t>
      </w:r>
      <w:r w:rsidR="00522AA6">
        <w:rPr>
          <w:rFonts w:ascii="Times New Roman" w:hAnsi="Times New Roman"/>
          <w:sz w:val="28"/>
          <w:szCs w:val="28"/>
        </w:rPr>
        <w:t>,</w:t>
      </w:r>
      <w:r w:rsidR="005F61A9" w:rsidRPr="000114F8">
        <w:rPr>
          <w:rFonts w:ascii="Times New Roman" w:hAnsi="Times New Roman"/>
          <w:sz w:val="28"/>
          <w:szCs w:val="28"/>
        </w:rPr>
        <w:t xml:space="preserve"> </w:t>
      </w:r>
      <w:r w:rsidR="00944F4B">
        <w:rPr>
          <w:rFonts w:ascii="Times New Roman" w:hAnsi="Times New Roman"/>
          <w:sz w:val="28"/>
          <w:szCs w:val="28"/>
        </w:rPr>
        <w:t>РЕШИЛ</w:t>
      </w:r>
      <w:r w:rsidR="005F61A9" w:rsidRPr="000114F8">
        <w:rPr>
          <w:rFonts w:ascii="Times New Roman" w:hAnsi="Times New Roman"/>
          <w:sz w:val="28"/>
          <w:szCs w:val="28"/>
        </w:rPr>
        <w:t>:</w:t>
      </w:r>
    </w:p>
    <w:p w14:paraId="258732AC" w14:textId="0FB3FCF0" w:rsidR="003C4F65" w:rsidRDefault="003C4F65" w:rsidP="003C4F65">
      <w:pPr>
        <w:pStyle w:val="a3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</w:t>
      </w:r>
      <w:r w:rsidRPr="003C4F65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приложение к </w:t>
      </w:r>
      <w:r w:rsidR="00475948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ешению</w:t>
      </w:r>
      <w:r w:rsidRPr="003C4F65">
        <w:rPr>
          <w:rFonts w:ascii="Times New Roman" w:hAnsi="Times New Roman"/>
          <w:sz w:val="28"/>
          <w:szCs w:val="28"/>
        </w:rPr>
        <w:t xml:space="preserve"> Козульского  окружного Совета депутатов от 17.10.2025 № 3-19Р «О создании муниципального дорожного фонда Козульского муниципального округа»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4F65">
        <w:rPr>
          <w:rFonts w:ascii="Times New Roman" w:hAnsi="Times New Roman"/>
          <w:sz w:val="28"/>
          <w:szCs w:val="28"/>
        </w:rPr>
        <w:t>следующие изменения:</w:t>
      </w:r>
    </w:p>
    <w:p w14:paraId="36165789" w14:textId="0F5368ED" w:rsidR="003C4F65" w:rsidRDefault="003C4F65" w:rsidP="003C4F65">
      <w:pPr>
        <w:pStyle w:val="a3"/>
        <w:numPr>
          <w:ilvl w:val="1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3 </w:t>
      </w:r>
      <w:r w:rsidRPr="003C4F65">
        <w:rPr>
          <w:rFonts w:ascii="Times New Roman" w:hAnsi="Times New Roman"/>
          <w:sz w:val="28"/>
          <w:szCs w:val="28"/>
        </w:rPr>
        <w:t>Порядк</w:t>
      </w:r>
      <w:r>
        <w:rPr>
          <w:rFonts w:ascii="Times New Roman" w:hAnsi="Times New Roman"/>
          <w:sz w:val="28"/>
          <w:szCs w:val="28"/>
        </w:rPr>
        <w:t>а</w:t>
      </w:r>
      <w:r w:rsidRPr="003C4F65">
        <w:rPr>
          <w:rFonts w:ascii="Times New Roman" w:hAnsi="Times New Roman"/>
          <w:sz w:val="28"/>
          <w:szCs w:val="28"/>
        </w:rPr>
        <w:t xml:space="preserve"> формирования и использования бюджетных ассигнований муниципального дорожного фонда Козульского муниципального округа</w:t>
      </w:r>
      <w:r>
        <w:rPr>
          <w:rFonts w:ascii="Times New Roman" w:hAnsi="Times New Roman"/>
          <w:sz w:val="28"/>
          <w:szCs w:val="28"/>
        </w:rPr>
        <w:t xml:space="preserve"> дополнить пунктами</w:t>
      </w:r>
      <w:r w:rsidR="00462E49">
        <w:rPr>
          <w:rFonts w:ascii="Times New Roman" w:hAnsi="Times New Roman"/>
          <w:sz w:val="28"/>
          <w:szCs w:val="28"/>
        </w:rPr>
        <w:t xml:space="preserve"> следующего содержания</w:t>
      </w:r>
      <w:r>
        <w:rPr>
          <w:rFonts w:ascii="Times New Roman" w:hAnsi="Times New Roman"/>
          <w:sz w:val="28"/>
          <w:szCs w:val="28"/>
        </w:rPr>
        <w:t>:</w:t>
      </w:r>
    </w:p>
    <w:p w14:paraId="7FB18D15" w14:textId="0BEF504B" w:rsidR="003C4F65" w:rsidRDefault="003C4F65" w:rsidP="003C4F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0B7426">
        <w:rPr>
          <w:rFonts w:ascii="Times New Roman" w:eastAsia="Times New Roman" w:hAnsi="Times New Roman" w:cs="Times New Roman"/>
          <w:sz w:val="28"/>
          <w:szCs w:val="28"/>
        </w:rPr>
        <w:t>3.2.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 w:rsidRPr="000B7426">
        <w:rPr>
          <w:rFonts w:ascii="Times New Roman" w:eastAsia="Times New Roman" w:hAnsi="Times New Roman" w:cs="Times New Roman"/>
          <w:sz w:val="28"/>
          <w:szCs w:val="28"/>
        </w:rPr>
        <w:t>. приобретение горюче-смазочных материалов для обеспечения работы техники, задействованной в ремонте и обслуживании автомобильных дорог</w:t>
      </w:r>
      <w:r w:rsidR="00EB56E3" w:rsidRPr="00EB56E3">
        <w:rPr>
          <w:rFonts w:ascii="Times New Roman" w:eastAsia="Times New Roman" w:hAnsi="Times New Roman" w:cs="Times New Roman"/>
          <w:sz w:val="28"/>
          <w:szCs w:val="28"/>
        </w:rPr>
        <w:t xml:space="preserve"> общего пользования местного значения</w:t>
      </w:r>
      <w:r w:rsidR="009854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54B3" w:rsidRPr="00462E49">
        <w:rPr>
          <w:rFonts w:ascii="Times New Roman" w:eastAsia="Times New Roman" w:hAnsi="Times New Roman" w:cs="Times New Roman"/>
          <w:sz w:val="28"/>
          <w:szCs w:val="28"/>
        </w:rPr>
        <w:t>и сооружений на них</w:t>
      </w:r>
      <w:r w:rsidRPr="000B7426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2377F0C9" w14:textId="40870751" w:rsidR="003C4F65" w:rsidRDefault="003C4F65" w:rsidP="003C4F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3.2.1</w:t>
      </w:r>
      <w:r w:rsidR="009854B3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B7426">
        <w:rPr>
          <w:rFonts w:ascii="Times New Roman" w:eastAsia="Times New Roman" w:hAnsi="Times New Roman" w:cs="Times New Roman"/>
          <w:sz w:val="28"/>
          <w:szCs w:val="28"/>
        </w:rPr>
        <w:t>приобретение запасных частей для транспортных средств, задействованных в ремонте и о</w:t>
      </w:r>
      <w:r>
        <w:rPr>
          <w:rFonts w:ascii="Times New Roman" w:eastAsia="Times New Roman" w:hAnsi="Times New Roman" w:cs="Times New Roman"/>
          <w:sz w:val="28"/>
          <w:szCs w:val="28"/>
        </w:rPr>
        <w:t>бслуживании автомобильных дорог</w:t>
      </w:r>
      <w:r w:rsidR="00EB56E3" w:rsidRPr="00EB56E3">
        <w:rPr>
          <w:rFonts w:ascii="Times New Roman" w:eastAsia="Times New Roman" w:hAnsi="Times New Roman" w:cs="Times New Roman"/>
          <w:sz w:val="28"/>
          <w:szCs w:val="28"/>
        </w:rPr>
        <w:t xml:space="preserve"> общего пользования местного значения</w:t>
      </w:r>
      <w:r w:rsidR="009854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54B3" w:rsidRPr="00462E49">
        <w:rPr>
          <w:rFonts w:ascii="Times New Roman" w:eastAsia="Times New Roman" w:hAnsi="Times New Roman" w:cs="Times New Roman"/>
          <w:sz w:val="28"/>
          <w:szCs w:val="28"/>
        </w:rPr>
        <w:t>и сооружений на них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A784112" w14:textId="38BDCED8" w:rsidR="003C4F65" w:rsidRPr="00462E49" w:rsidRDefault="003C4F65" w:rsidP="003C4F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3.2.1</w:t>
      </w:r>
      <w:r w:rsidR="009854B3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3C4F65">
        <w:rPr>
          <w:rFonts w:ascii="Times New Roman" w:eastAsia="Times New Roman" w:hAnsi="Times New Roman" w:cs="Times New Roman"/>
          <w:sz w:val="28"/>
          <w:szCs w:val="28"/>
        </w:rPr>
        <w:t>приобретение</w:t>
      </w:r>
      <w:r w:rsidR="00F079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79FE" w:rsidRPr="00462E49">
        <w:rPr>
          <w:rFonts w:ascii="Times New Roman" w:eastAsia="Times New Roman" w:hAnsi="Times New Roman" w:cs="Times New Roman"/>
          <w:sz w:val="28"/>
          <w:szCs w:val="28"/>
        </w:rPr>
        <w:t>материальных запасов (щебня, гравия, песчано-гравийной смеси и т.д.), используемых при содержании и ремонте автомобильных дорог общего пользования местног</w:t>
      </w:r>
      <w:r w:rsidR="00462E49" w:rsidRPr="00462E49">
        <w:rPr>
          <w:rFonts w:ascii="Times New Roman" w:eastAsia="Times New Roman" w:hAnsi="Times New Roman" w:cs="Times New Roman"/>
          <w:sz w:val="28"/>
          <w:szCs w:val="28"/>
        </w:rPr>
        <w:t>о значения и сооружений на них;</w:t>
      </w:r>
    </w:p>
    <w:p w14:paraId="33384F03" w14:textId="1290ABC0" w:rsidR="00462E49" w:rsidRPr="000B7426" w:rsidRDefault="00462E49" w:rsidP="003C4F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2E49">
        <w:rPr>
          <w:rFonts w:ascii="Times New Roman" w:eastAsia="Times New Roman" w:hAnsi="Times New Roman" w:cs="Times New Roman"/>
          <w:sz w:val="28"/>
          <w:szCs w:val="28"/>
        </w:rPr>
        <w:lastRenderedPageBreak/>
        <w:t>3.2.1</w:t>
      </w:r>
      <w:r w:rsidR="009854B3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462E49">
        <w:rPr>
          <w:rFonts w:ascii="Times New Roman" w:eastAsia="Times New Roman" w:hAnsi="Times New Roman" w:cs="Times New Roman"/>
          <w:sz w:val="28"/>
          <w:szCs w:val="28"/>
        </w:rPr>
        <w:t>. автотранспортные услуги по приобретению материальных запасов (</w:t>
      </w:r>
      <w:r w:rsidR="009854B3">
        <w:rPr>
          <w:rFonts w:ascii="Times New Roman" w:eastAsia="Times New Roman" w:hAnsi="Times New Roman" w:cs="Times New Roman"/>
          <w:sz w:val="28"/>
          <w:szCs w:val="28"/>
        </w:rPr>
        <w:t xml:space="preserve">перевозка </w:t>
      </w:r>
      <w:r w:rsidRPr="00462E49">
        <w:rPr>
          <w:rFonts w:ascii="Times New Roman" w:eastAsia="Times New Roman" w:hAnsi="Times New Roman" w:cs="Times New Roman"/>
          <w:sz w:val="28"/>
          <w:szCs w:val="28"/>
        </w:rPr>
        <w:t>щебня, гравия, песчано-гравийной смеси и т.д.), используемых при содержании и ремонте автомобильных дорог общего пользования местного значения и сооружений на них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.»</w:t>
      </w:r>
      <w:proofErr w:type="gramEnd"/>
    </w:p>
    <w:p w14:paraId="2A84C66E" w14:textId="6E33C398" w:rsidR="003C38D4" w:rsidRPr="007B4A3F" w:rsidRDefault="009765DB" w:rsidP="00EB56E3">
      <w:pPr>
        <w:pStyle w:val="a3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Настоящее решение </w:t>
      </w:r>
      <w:r w:rsidR="003C38D4" w:rsidRPr="00A81872">
        <w:rPr>
          <w:rFonts w:ascii="Times New Roman" w:hAnsi="Times New Roman"/>
          <w:sz w:val="28"/>
          <w:szCs w:val="28"/>
        </w:rPr>
        <w:t xml:space="preserve">вступает в силу </w:t>
      </w:r>
      <w:r>
        <w:rPr>
          <w:rFonts w:ascii="Times New Roman" w:hAnsi="Times New Roman"/>
          <w:sz w:val="28"/>
          <w:szCs w:val="28"/>
        </w:rPr>
        <w:t xml:space="preserve"> </w:t>
      </w:r>
      <w:r w:rsidR="003C38D4" w:rsidRPr="003815C3">
        <w:rPr>
          <w:rFonts w:ascii="Times New Roman" w:hAnsi="Times New Roman"/>
          <w:sz w:val="28"/>
          <w:szCs w:val="28"/>
        </w:rPr>
        <w:t xml:space="preserve">после его официального обнародования посредством официального опубликования </w:t>
      </w:r>
      <w:r w:rsidR="00462E49">
        <w:rPr>
          <w:rFonts w:ascii="Times New Roman" w:hAnsi="Times New Roman"/>
          <w:sz w:val="28"/>
          <w:szCs w:val="28"/>
        </w:rPr>
        <w:t xml:space="preserve">в периодическом печатном издании «Вести Козульского муниципального округа» </w:t>
      </w:r>
      <w:r w:rsidR="003C38D4" w:rsidRPr="003815C3">
        <w:rPr>
          <w:rFonts w:ascii="Times New Roman" w:hAnsi="Times New Roman"/>
          <w:sz w:val="28"/>
          <w:szCs w:val="28"/>
        </w:rPr>
        <w:t xml:space="preserve">и размещения на официальном сайте </w:t>
      </w:r>
      <w:r w:rsidR="00EB56E3">
        <w:rPr>
          <w:rFonts w:ascii="Times New Roman" w:hAnsi="Times New Roman"/>
          <w:sz w:val="28"/>
          <w:szCs w:val="28"/>
        </w:rPr>
        <w:t>А</w:t>
      </w:r>
      <w:r w:rsidR="003C38D4" w:rsidRPr="003815C3">
        <w:rPr>
          <w:rFonts w:ascii="Times New Roman" w:hAnsi="Times New Roman"/>
          <w:sz w:val="28"/>
          <w:szCs w:val="28"/>
        </w:rPr>
        <w:t xml:space="preserve">дминистрации Козульского </w:t>
      </w:r>
      <w:r w:rsidR="00EB56E3">
        <w:rPr>
          <w:rFonts w:ascii="Times New Roman" w:hAnsi="Times New Roman"/>
          <w:sz w:val="28"/>
          <w:szCs w:val="28"/>
        </w:rPr>
        <w:t>муниципального округа</w:t>
      </w:r>
      <w:r w:rsidR="003C38D4" w:rsidRPr="003815C3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</w:t>
      </w:r>
      <w:r w:rsidR="003C38D4" w:rsidRPr="00A81872">
        <w:rPr>
          <w:rFonts w:ascii="Times New Roman" w:hAnsi="Times New Roman"/>
          <w:sz w:val="28"/>
          <w:szCs w:val="28"/>
        </w:rPr>
        <w:t>.</w:t>
      </w:r>
    </w:p>
    <w:p w14:paraId="033A412F" w14:textId="77777777" w:rsidR="0011135F" w:rsidRDefault="0011135F" w:rsidP="00615FC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4D4408E6" w14:textId="77777777" w:rsidR="00EB56E3" w:rsidRDefault="00EB56E3" w:rsidP="00615FCE">
      <w:pPr>
        <w:pStyle w:val="a3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6"/>
      </w:tblGrid>
      <w:tr w:rsidR="00EB56E3" w14:paraId="0951CBBF" w14:textId="77777777" w:rsidTr="00EB56E3">
        <w:tc>
          <w:tcPr>
            <w:tcW w:w="4644" w:type="dxa"/>
          </w:tcPr>
          <w:p w14:paraId="133C0E93" w14:textId="0207EB42" w:rsidR="00EB56E3" w:rsidRDefault="00EB56E3" w:rsidP="00EB56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B56E3">
              <w:rPr>
                <w:rFonts w:ascii="Times New Roman" w:hAnsi="Times New Roman"/>
                <w:sz w:val="28"/>
                <w:szCs w:val="28"/>
              </w:rPr>
              <w:t>Председатель Козульского</w:t>
            </w:r>
            <w:r w:rsidRPr="00EB56E3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EB56E3">
              <w:rPr>
                <w:rFonts w:ascii="Times New Roman" w:hAnsi="Times New Roman"/>
                <w:sz w:val="28"/>
                <w:szCs w:val="28"/>
              </w:rPr>
              <w:t>окружного Совета депутатов</w:t>
            </w:r>
          </w:p>
          <w:p w14:paraId="58442E3F" w14:textId="77777777" w:rsidR="00EB56E3" w:rsidRDefault="00EB56E3" w:rsidP="00EB56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14:paraId="4AAF0A2B" w14:textId="77777777" w:rsidR="00EB56E3" w:rsidRPr="00EB56E3" w:rsidRDefault="00EB56E3" w:rsidP="00EB56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14:paraId="28B0DAAA" w14:textId="77777777" w:rsidR="00EB56E3" w:rsidRDefault="00EB56E3" w:rsidP="00615FC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56E3">
              <w:rPr>
                <w:rFonts w:ascii="Times New Roman" w:hAnsi="Times New Roman"/>
                <w:sz w:val="28"/>
                <w:szCs w:val="28"/>
              </w:rPr>
              <w:t>_____________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56E3">
              <w:rPr>
                <w:rFonts w:ascii="Times New Roman" w:hAnsi="Times New Roman"/>
                <w:sz w:val="28"/>
                <w:szCs w:val="28"/>
              </w:rPr>
              <w:t>И.Н. Алексеев</w:t>
            </w:r>
          </w:p>
          <w:p w14:paraId="366B8B3D" w14:textId="14374DD0" w:rsidR="00EB56E3" w:rsidRDefault="00EB56E3" w:rsidP="00615FC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6" w:type="dxa"/>
          </w:tcPr>
          <w:p w14:paraId="3FEC9346" w14:textId="77777777" w:rsidR="00EB56E3" w:rsidRPr="00EB56E3" w:rsidRDefault="00EB56E3" w:rsidP="00EB56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B56E3">
              <w:rPr>
                <w:rFonts w:ascii="Times New Roman" w:hAnsi="Times New Roman"/>
                <w:sz w:val="28"/>
                <w:szCs w:val="28"/>
              </w:rPr>
              <w:t xml:space="preserve">Глава Козульского </w:t>
            </w:r>
          </w:p>
          <w:p w14:paraId="71DAB5E0" w14:textId="20338F24" w:rsidR="00EB56E3" w:rsidRDefault="00EB56E3" w:rsidP="00EB56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EB56E3">
              <w:rPr>
                <w:rFonts w:ascii="Times New Roman" w:hAnsi="Times New Roman"/>
                <w:sz w:val="28"/>
                <w:szCs w:val="28"/>
              </w:rPr>
              <w:t>униципального округа</w:t>
            </w:r>
          </w:p>
          <w:p w14:paraId="117320B0" w14:textId="77777777" w:rsidR="00EB56E3" w:rsidRDefault="00EB56E3" w:rsidP="00EB56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14:paraId="08B9BAE9" w14:textId="77777777" w:rsidR="00EB56E3" w:rsidRPr="00EB56E3" w:rsidRDefault="00EB56E3" w:rsidP="00EB56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14:paraId="56C9731C" w14:textId="60A9277C" w:rsidR="00EB56E3" w:rsidRDefault="00EB56E3" w:rsidP="00615FC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56E3">
              <w:rPr>
                <w:rFonts w:ascii="Times New Roman" w:hAnsi="Times New Roman"/>
                <w:sz w:val="28"/>
                <w:szCs w:val="28"/>
              </w:rPr>
              <w:t>_____________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56E3">
              <w:rPr>
                <w:rFonts w:ascii="Times New Roman" w:hAnsi="Times New Roman"/>
                <w:sz w:val="28"/>
                <w:szCs w:val="28"/>
              </w:rPr>
              <w:t xml:space="preserve">И.В. </w:t>
            </w:r>
            <w:proofErr w:type="spellStart"/>
            <w:r w:rsidRPr="00EB56E3">
              <w:rPr>
                <w:rFonts w:ascii="Times New Roman" w:hAnsi="Times New Roman"/>
                <w:sz w:val="28"/>
                <w:szCs w:val="28"/>
              </w:rPr>
              <w:t>Кривенков</w:t>
            </w:r>
            <w:proofErr w:type="spellEnd"/>
          </w:p>
        </w:tc>
      </w:tr>
    </w:tbl>
    <w:p w14:paraId="2C5EC4B3" w14:textId="77777777" w:rsidR="00EB56E3" w:rsidRDefault="00EB56E3" w:rsidP="00615FC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201521EF" w14:textId="77777777" w:rsidR="00EB56E3" w:rsidRDefault="00EB56E3" w:rsidP="00615FC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65734B9B" w14:textId="38778AE6" w:rsidR="00EB56E3" w:rsidRPr="003815C3" w:rsidRDefault="003815C3" w:rsidP="00EB56E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815C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</w:t>
      </w:r>
    </w:p>
    <w:p w14:paraId="5E6C96E6" w14:textId="77777777" w:rsidR="00FC0CA2" w:rsidRDefault="00FC0CA2" w:rsidP="00FC0CA2">
      <w:pPr>
        <w:tabs>
          <w:tab w:val="left" w:pos="5385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CEF9CE9" w14:textId="77777777" w:rsidR="00CC2CA0" w:rsidRDefault="00CC2CA0" w:rsidP="00FC0CA2">
      <w:pPr>
        <w:tabs>
          <w:tab w:val="left" w:pos="5385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F6386F7" w14:textId="77777777" w:rsidR="00CC2CA0" w:rsidRDefault="00CC2CA0" w:rsidP="00FC0CA2">
      <w:pPr>
        <w:tabs>
          <w:tab w:val="left" w:pos="5385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83D6FEC" w14:textId="77777777" w:rsidR="00CC2CA0" w:rsidRDefault="00CC2CA0" w:rsidP="00FC0CA2">
      <w:pPr>
        <w:tabs>
          <w:tab w:val="left" w:pos="5385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7FB816E" w14:textId="77777777" w:rsidR="00CC2CA0" w:rsidRDefault="00CC2CA0" w:rsidP="00FC0CA2">
      <w:pPr>
        <w:tabs>
          <w:tab w:val="left" w:pos="5385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6A14ADB" w14:textId="77777777" w:rsidR="00CC2CA0" w:rsidRDefault="00CC2CA0" w:rsidP="00FC0CA2">
      <w:pPr>
        <w:tabs>
          <w:tab w:val="left" w:pos="5385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4C16AA1" w14:textId="77777777" w:rsidR="00CC2CA0" w:rsidRDefault="00CC2CA0" w:rsidP="00FC0CA2">
      <w:pPr>
        <w:tabs>
          <w:tab w:val="left" w:pos="5385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B248FBC" w14:textId="77777777" w:rsidR="00CC2CA0" w:rsidRDefault="00CC2CA0" w:rsidP="00FC0CA2">
      <w:pPr>
        <w:tabs>
          <w:tab w:val="left" w:pos="5385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4AAF2D9" w14:textId="77777777" w:rsidR="00CC2CA0" w:rsidRDefault="00CC2CA0" w:rsidP="00FC0CA2">
      <w:pPr>
        <w:tabs>
          <w:tab w:val="left" w:pos="5385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D331040" w14:textId="77777777" w:rsidR="00CC2CA0" w:rsidRDefault="00CC2CA0" w:rsidP="00FC0CA2">
      <w:pPr>
        <w:tabs>
          <w:tab w:val="left" w:pos="5385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B03418B" w14:textId="77777777" w:rsidR="00CC2CA0" w:rsidRDefault="00CC2CA0" w:rsidP="00FC0CA2">
      <w:pPr>
        <w:tabs>
          <w:tab w:val="left" w:pos="5385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6F62040" w14:textId="77777777" w:rsidR="00CC2CA0" w:rsidRDefault="00CC2CA0" w:rsidP="00FC0CA2">
      <w:pPr>
        <w:tabs>
          <w:tab w:val="left" w:pos="5385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B401E48" w14:textId="77777777" w:rsidR="00CC2CA0" w:rsidRDefault="00CC2CA0" w:rsidP="00FC0CA2">
      <w:pPr>
        <w:tabs>
          <w:tab w:val="left" w:pos="5385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5D65A44" w14:textId="77777777" w:rsidR="00CC2CA0" w:rsidRDefault="00CC2CA0" w:rsidP="00FC0CA2">
      <w:pPr>
        <w:tabs>
          <w:tab w:val="left" w:pos="5385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B51BFB0" w14:textId="77777777" w:rsidR="00CC2CA0" w:rsidRDefault="00CC2CA0" w:rsidP="00FC0CA2">
      <w:pPr>
        <w:tabs>
          <w:tab w:val="left" w:pos="5385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A33ACBD" w14:textId="77777777" w:rsidR="00CC2CA0" w:rsidRDefault="00CC2CA0" w:rsidP="00FC0CA2">
      <w:pPr>
        <w:tabs>
          <w:tab w:val="left" w:pos="5385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B76946A" w14:textId="77777777" w:rsidR="00CC2CA0" w:rsidRDefault="00CC2CA0" w:rsidP="00FC0CA2">
      <w:pPr>
        <w:tabs>
          <w:tab w:val="left" w:pos="5385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F28AAD6" w14:textId="77777777" w:rsidR="00CC2CA0" w:rsidRDefault="00CC2CA0" w:rsidP="00FC0CA2">
      <w:pPr>
        <w:tabs>
          <w:tab w:val="left" w:pos="5385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62E7ED4" w14:textId="77777777" w:rsidR="00CC2CA0" w:rsidRDefault="00CC2CA0" w:rsidP="00FC0CA2">
      <w:pPr>
        <w:tabs>
          <w:tab w:val="left" w:pos="5385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0C44F80" w14:textId="77777777" w:rsidR="00CC2CA0" w:rsidRDefault="00CC2CA0" w:rsidP="00FC0CA2">
      <w:pPr>
        <w:tabs>
          <w:tab w:val="left" w:pos="5385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62ABC16" w14:textId="77777777" w:rsidR="00CC2CA0" w:rsidRDefault="00CC2CA0" w:rsidP="00FC0CA2">
      <w:pPr>
        <w:tabs>
          <w:tab w:val="left" w:pos="5385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07E88FD" w14:textId="77777777" w:rsidR="00CC2CA0" w:rsidRDefault="00CC2CA0" w:rsidP="00FC0CA2">
      <w:pPr>
        <w:tabs>
          <w:tab w:val="left" w:pos="5385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15A0216" w14:textId="77777777" w:rsidR="00CC2CA0" w:rsidRDefault="00CC2CA0" w:rsidP="00FC0CA2">
      <w:pPr>
        <w:tabs>
          <w:tab w:val="left" w:pos="5385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50EFE53" w14:textId="77777777" w:rsidR="00CC2CA0" w:rsidRDefault="00CC2CA0" w:rsidP="00FC0CA2">
      <w:pPr>
        <w:tabs>
          <w:tab w:val="left" w:pos="5385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B3FAB6A" w14:textId="77777777" w:rsidR="00CC2CA0" w:rsidRDefault="00CC2CA0" w:rsidP="00FC0CA2">
      <w:pPr>
        <w:tabs>
          <w:tab w:val="left" w:pos="5385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3F313F7" w14:textId="37DAC445" w:rsidR="003815C3" w:rsidRPr="003815C3" w:rsidRDefault="00EB56E3" w:rsidP="00FC0CA2">
      <w:pPr>
        <w:tabs>
          <w:tab w:val="left" w:pos="5385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</w:t>
      </w:r>
    </w:p>
    <w:p w14:paraId="22D2C78A" w14:textId="77777777" w:rsidR="00CB370D" w:rsidRDefault="00CB370D" w:rsidP="00CB370D">
      <w:pPr>
        <w:spacing w:after="0" w:line="240" w:lineRule="auto"/>
        <w:rPr>
          <w:rFonts w:ascii="Times New Roman" w:hAnsi="Times New Roman"/>
          <w:sz w:val="16"/>
          <w:szCs w:val="16"/>
        </w:rPr>
      </w:pPr>
      <w:bookmarkStart w:id="0" w:name="_GoBack"/>
      <w:bookmarkEnd w:id="0"/>
    </w:p>
    <w:sectPr w:rsidR="00CB370D" w:rsidSect="00EB56E3">
      <w:headerReference w:type="even" r:id="rId10"/>
      <w:type w:val="continuous"/>
      <w:pgSz w:w="11906" w:h="16838"/>
      <w:pgMar w:top="851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D8E42C" w14:textId="77777777" w:rsidR="00C25DC4" w:rsidRDefault="00C25DC4" w:rsidP="00615FCE">
      <w:pPr>
        <w:spacing w:after="0" w:line="240" w:lineRule="auto"/>
      </w:pPr>
      <w:r>
        <w:separator/>
      </w:r>
    </w:p>
  </w:endnote>
  <w:endnote w:type="continuationSeparator" w:id="0">
    <w:p w14:paraId="32BB772A" w14:textId="77777777" w:rsidR="00C25DC4" w:rsidRDefault="00C25DC4" w:rsidP="00615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4F35FD" w14:textId="77777777" w:rsidR="00C25DC4" w:rsidRDefault="00C25DC4" w:rsidP="00615FCE">
      <w:pPr>
        <w:spacing w:after="0" w:line="240" w:lineRule="auto"/>
      </w:pPr>
      <w:r>
        <w:separator/>
      </w:r>
    </w:p>
  </w:footnote>
  <w:footnote w:type="continuationSeparator" w:id="0">
    <w:p w14:paraId="5F05F2AA" w14:textId="77777777" w:rsidR="00C25DC4" w:rsidRDefault="00C25DC4" w:rsidP="00615F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38FAB2" w14:textId="77777777" w:rsidR="00F03AAF" w:rsidRDefault="00F03AAF" w:rsidP="00321FF5">
    <w:pPr>
      <w:pStyle w:val="a6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6FF66038" w14:textId="77777777" w:rsidR="00F03AAF" w:rsidRDefault="00F03AA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01CD9"/>
    <w:multiLevelType w:val="multilevel"/>
    <w:tmpl w:val="A9E8DF0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1">
    <w:nsid w:val="1CDD13C6"/>
    <w:multiLevelType w:val="hybridMultilevel"/>
    <w:tmpl w:val="C944B720"/>
    <w:lvl w:ilvl="0" w:tplc="6C883E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2C7337"/>
    <w:multiLevelType w:val="multilevel"/>
    <w:tmpl w:val="B176A9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2C7E2C80"/>
    <w:multiLevelType w:val="hybridMultilevel"/>
    <w:tmpl w:val="7764C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EE43B6"/>
    <w:multiLevelType w:val="multilevel"/>
    <w:tmpl w:val="128AAD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414B1F8C"/>
    <w:multiLevelType w:val="hybridMultilevel"/>
    <w:tmpl w:val="4F34D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BB4951"/>
    <w:multiLevelType w:val="multilevel"/>
    <w:tmpl w:val="90F0D6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78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498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356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414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192" w:hanging="2160"/>
      </w:pPr>
      <w:rPr>
        <w:rFonts w:eastAsia="Times New Roman" w:hint="default"/>
      </w:rPr>
    </w:lvl>
  </w:abstractNum>
  <w:abstractNum w:abstractNumId="7">
    <w:nsid w:val="50C01E4E"/>
    <w:multiLevelType w:val="multilevel"/>
    <w:tmpl w:val="8C6ECBEA"/>
    <w:lvl w:ilvl="0">
      <w:start w:val="3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527F10DA"/>
    <w:multiLevelType w:val="multilevel"/>
    <w:tmpl w:val="C4C435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56030C14"/>
    <w:multiLevelType w:val="hybridMultilevel"/>
    <w:tmpl w:val="5F48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202C9E"/>
    <w:multiLevelType w:val="multilevel"/>
    <w:tmpl w:val="DECE158E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>
    <w:nsid w:val="6B557073"/>
    <w:multiLevelType w:val="hybridMultilevel"/>
    <w:tmpl w:val="7764C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9"/>
  </w:num>
  <w:num w:numId="6">
    <w:abstractNumId w:val="6"/>
  </w:num>
  <w:num w:numId="7">
    <w:abstractNumId w:val="11"/>
  </w:num>
  <w:num w:numId="8">
    <w:abstractNumId w:val="0"/>
  </w:num>
  <w:num w:numId="9">
    <w:abstractNumId w:val="8"/>
  </w:num>
  <w:num w:numId="10">
    <w:abstractNumId w:val="4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1A9"/>
    <w:rsid w:val="0000374E"/>
    <w:rsid w:val="000114F8"/>
    <w:rsid w:val="00011735"/>
    <w:rsid w:val="00013EA5"/>
    <w:rsid w:val="00016EBF"/>
    <w:rsid w:val="000203A8"/>
    <w:rsid w:val="00021F2F"/>
    <w:rsid w:val="0002213A"/>
    <w:rsid w:val="000361DA"/>
    <w:rsid w:val="00036C24"/>
    <w:rsid w:val="0004746E"/>
    <w:rsid w:val="000504D4"/>
    <w:rsid w:val="000515C3"/>
    <w:rsid w:val="0005628C"/>
    <w:rsid w:val="000576FE"/>
    <w:rsid w:val="000611D7"/>
    <w:rsid w:val="00063103"/>
    <w:rsid w:val="0006352A"/>
    <w:rsid w:val="00064B4F"/>
    <w:rsid w:val="00064E5A"/>
    <w:rsid w:val="00066D59"/>
    <w:rsid w:val="00073F57"/>
    <w:rsid w:val="00080AA8"/>
    <w:rsid w:val="00086631"/>
    <w:rsid w:val="000901AB"/>
    <w:rsid w:val="00093B0C"/>
    <w:rsid w:val="000A136B"/>
    <w:rsid w:val="000A3370"/>
    <w:rsid w:val="000A4AD0"/>
    <w:rsid w:val="000A76B5"/>
    <w:rsid w:val="000B2643"/>
    <w:rsid w:val="000B450D"/>
    <w:rsid w:val="000B62DA"/>
    <w:rsid w:val="000B6694"/>
    <w:rsid w:val="000B7426"/>
    <w:rsid w:val="000B7BF7"/>
    <w:rsid w:val="000C1868"/>
    <w:rsid w:val="000C5093"/>
    <w:rsid w:val="000D0944"/>
    <w:rsid w:val="000F042E"/>
    <w:rsid w:val="000F24AB"/>
    <w:rsid w:val="000F547A"/>
    <w:rsid w:val="000F7A91"/>
    <w:rsid w:val="001009BD"/>
    <w:rsid w:val="00104BEB"/>
    <w:rsid w:val="001059C9"/>
    <w:rsid w:val="0010710D"/>
    <w:rsid w:val="0011135F"/>
    <w:rsid w:val="00113053"/>
    <w:rsid w:val="001162DB"/>
    <w:rsid w:val="00124FCA"/>
    <w:rsid w:val="00126386"/>
    <w:rsid w:val="00127C8C"/>
    <w:rsid w:val="0015530D"/>
    <w:rsid w:val="0016222F"/>
    <w:rsid w:val="00162B54"/>
    <w:rsid w:val="00172945"/>
    <w:rsid w:val="00182255"/>
    <w:rsid w:val="00182ACF"/>
    <w:rsid w:val="00183AA5"/>
    <w:rsid w:val="0018585F"/>
    <w:rsid w:val="0018718C"/>
    <w:rsid w:val="00193A1F"/>
    <w:rsid w:val="001A60C4"/>
    <w:rsid w:val="001B2ABB"/>
    <w:rsid w:val="001B2DAC"/>
    <w:rsid w:val="001B5523"/>
    <w:rsid w:val="001C266F"/>
    <w:rsid w:val="001E469D"/>
    <w:rsid w:val="001E5C97"/>
    <w:rsid w:val="0020202A"/>
    <w:rsid w:val="00206E5E"/>
    <w:rsid w:val="002077EE"/>
    <w:rsid w:val="00210862"/>
    <w:rsid w:val="0021213D"/>
    <w:rsid w:val="00220667"/>
    <w:rsid w:val="002255F8"/>
    <w:rsid w:val="00232686"/>
    <w:rsid w:val="0023360D"/>
    <w:rsid w:val="002354CB"/>
    <w:rsid w:val="00243856"/>
    <w:rsid w:val="002510E1"/>
    <w:rsid w:val="00254145"/>
    <w:rsid w:val="00256C03"/>
    <w:rsid w:val="002755A7"/>
    <w:rsid w:val="00281726"/>
    <w:rsid w:val="00284200"/>
    <w:rsid w:val="00287DDA"/>
    <w:rsid w:val="002A50B4"/>
    <w:rsid w:val="002A5CAE"/>
    <w:rsid w:val="002A762F"/>
    <w:rsid w:val="002B5751"/>
    <w:rsid w:val="002C0187"/>
    <w:rsid w:val="002C05D0"/>
    <w:rsid w:val="002D168B"/>
    <w:rsid w:val="002D2892"/>
    <w:rsid w:val="002F09E9"/>
    <w:rsid w:val="002F1C0E"/>
    <w:rsid w:val="002F7F1E"/>
    <w:rsid w:val="00300721"/>
    <w:rsid w:val="00300F3A"/>
    <w:rsid w:val="00303AC7"/>
    <w:rsid w:val="00306182"/>
    <w:rsid w:val="00306908"/>
    <w:rsid w:val="0031314F"/>
    <w:rsid w:val="00321FF5"/>
    <w:rsid w:val="003237EA"/>
    <w:rsid w:val="003258D0"/>
    <w:rsid w:val="003358F5"/>
    <w:rsid w:val="003406BD"/>
    <w:rsid w:val="00344D6D"/>
    <w:rsid w:val="00344EA3"/>
    <w:rsid w:val="00356AAC"/>
    <w:rsid w:val="00356CA0"/>
    <w:rsid w:val="0036475C"/>
    <w:rsid w:val="00366ABE"/>
    <w:rsid w:val="003721B1"/>
    <w:rsid w:val="003815C3"/>
    <w:rsid w:val="0039072A"/>
    <w:rsid w:val="00393941"/>
    <w:rsid w:val="003A301F"/>
    <w:rsid w:val="003A45B8"/>
    <w:rsid w:val="003B3A84"/>
    <w:rsid w:val="003B40FB"/>
    <w:rsid w:val="003C38D4"/>
    <w:rsid w:val="003C4F65"/>
    <w:rsid w:val="003D3D76"/>
    <w:rsid w:val="003E0267"/>
    <w:rsid w:val="003F1F42"/>
    <w:rsid w:val="003F6315"/>
    <w:rsid w:val="004033CC"/>
    <w:rsid w:val="004056BE"/>
    <w:rsid w:val="0041371E"/>
    <w:rsid w:val="004263A2"/>
    <w:rsid w:val="00432339"/>
    <w:rsid w:val="00443820"/>
    <w:rsid w:val="00446653"/>
    <w:rsid w:val="00451765"/>
    <w:rsid w:val="00451A85"/>
    <w:rsid w:val="0045709B"/>
    <w:rsid w:val="0046270A"/>
    <w:rsid w:val="00462E49"/>
    <w:rsid w:val="00475948"/>
    <w:rsid w:val="004763C0"/>
    <w:rsid w:val="00480390"/>
    <w:rsid w:val="0048176D"/>
    <w:rsid w:val="004861E0"/>
    <w:rsid w:val="00486B35"/>
    <w:rsid w:val="004967A2"/>
    <w:rsid w:val="00497D92"/>
    <w:rsid w:val="004A5D99"/>
    <w:rsid w:val="004C0592"/>
    <w:rsid w:val="004C1CCA"/>
    <w:rsid w:val="004C3388"/>
    <w:rsid w:val="004D21BA"/>
    <w:rsid w:val="004D3880"/>
    <w:rsid w:val="004D3A0C"/>
    <w:rsid w:val="004D653F"/>
    <w:rsid w:val="004F3B0F"/>
    <w:rsid w:val="004F43C1"/>
    <w:rsid w:val="004F7635"/>
    <w:rsid w:val="00502902"/>
    <w:rsid w:val="00504FF9"/>
    <w:rsid w:val="00510990"/>
    <w:rsid w:val="00510E56"/>
    <w:rsid w:val="00510EDA"/>
    <w:rsid w:val="0051155B"/>
    <w:rsid w:val="0051186B"/>
    <w:rsid w:val="00511D73"/>
    <w:rsid w:val="00512F90"/>
    <w:rsid w:val="00521684"/>
    <w:rsid w:val="005222A8"/>
    <w:rsid w:val="00522AA6"/>
    <w:rsid w:val="005306B9"/>
    <w:rsid w:val="0053121C"/>
    <w:rsid w:val="00543FDF"/>
    <w:rsid w:val="00556E38"/>
    <w:rsid w:val="00560646"/>
    <w:rsid w:val="00581FBA"/>
    <w:rsid w:val="005861B3"/>
    <w:rsid w:val="0059021B"/>
    <w:rsid w:val="005A12E5"/>
    <w:rsid w:val="005A27D9"/>
    <w:rsid w:val="005B3543"/>
    <w:rsid w:val="005B69AC"/>
    <w:rsid w:val="005E3D89"/>
    <w:rsid w:val="005E494B"/>
    <w:rsid w:val="005F61A9"/>
    <w:rsid w:val="005F6D71"/>
    <w:rsid w:val="005F7B0A"/>
    <w:rsid w:val="005F7B7A"/>
    <w:rsid w:val="00615FCE"/>
    <w:rsid w:val="00616206"/>
    <w:rsid w:val="00616EE2"/>
    <w:rsid w:val="00617227"/>
    <w:rsid w:val="006179CD"/>
    <w:rsid w:val="006354FF"/>
    <w:rsid w:val="006429A0"/>
    <w:rsid w:val="00643A87"/>
    <w:rsid w:val="00645510"/>
    <w:rsid w:val="00654726"/>
    <w:rsid w:val="00655009"/>
    <w:rsid w:val="00664DA1"/>
    <w:rsid w:val="00672F3D"/>
    <w:rsid w:val="006871B2"/>
    <w:rsid w:val="00691BE8"/>
    <w:rsid w:val="00691E2B"/>
    <w:rsid w:val="00695C39"/>
    <w:rsid w:val="006A175E"/>
    <w:rsid w:val="006B2A34"/>
    <w:rsid w:val="006B3CFF"/>
    <w:rsid w:val="006B491B"/>
    <w:rsid w:val="006B567F"/>
    <w:rsid w:val="006C0910"/>
    <w:rsid w:val="006C5056"/>
    <w:rsid w:val="006C6639"/>
    <w:rsid w:val="006C794E"/>
    <w:rsid w:val="006D4200"/>
    <w:rsid w:val="006D639D"/>
    <w:rsid w:val="006F2600"/>
    <w:rsid w:val="00704205"/>
    <w:rsid w:val="0072090D"/>
    <w:rsid w:val="0073442A"/>
    <w:rsid w:val="00740042"/>
    <w:rsid w:val="00741BD9"/>
    <w:rsid w:val="00747D77"/>
    <w:rsid w:val="007528A9"/>
    <w:rsid w:val="00761553"/>
    <w:rsid w:val="007644CF"/>
    <w:rsid w:val="00764E1A"/>
    <w:rsid w:val="00770855"/>
    <w:rsid w:val="0077581B"/>
    <w:rsid w:val="0077657B"/>
    <w:rsid w:val="00777BED"/>
    <w:rsid w:val="00780AD3"/>
    <w:rsid w:val="00781455"/>
    <w:rsid w:val="00781B54"/>
    <w:rsid w:val="00783DC4"/>
    <w:rsid w:val="00784D51"/>
    <w:rsid w:val="00790A9B"/>
    <w:rsid w:val="007947D9"/>
    <w:rsid w:val="00794D62"/>
    <w:rsid w:val="007A1337"/>
    <w:rsid w:val="007A3B21"/>
    <w:rsid w:val="007B18CC"/>
    <w:rsid w:val="007C44CD"/>
    <w:rsid w:val="007D0AE3"/>
    <w:rsid w:val="007E230D"/>
    <w:rsid w:val="007E5997"/>
    <w:rsid w:val="007E6146"/>
    <w:rsid w:val="007E7449"/>
    <w:rsid w:val="007E7E42"/>
    <w:rsid w:val="007F039D"/>
    <w:rsid w:val="0081016C"/>
    <w:rsid w:val="00812BEE"/>
    <w:rsid w:val="00815420"/>
    <w:rsid w:val="00822635"/>
    <w:rsid w:val="008306CE"/>
    <w:rsid w:val="00836994"/>
    <w:rsid w:val="00836EC7"/>
    <w:rsid w:val="00840855"/>
    <w:rsid w:val="0084795E"/>
    <w:rsid w:val="008602EF"/>
    <w:rsid w:val="00872BAD"/>
    <w:rsid w:val="00872C58"/>
    <w:rsid w:val="00872FFB"/>
    <w:rsid w:val="00873254"/>
    <w:rsid w:val="00873FA9"/>
    <w:rsid w:val="00875FFD"/>
    <w:rsid w:val="00882BD1"/>
    <w:rsid w:val="00885D3D"/>
    <w:rsid w:val="00887D43"/>
    <w:rsid w:val="008948C5"/>
    <w:rsid w:val="00897D4B"/>
    <w:rsid w:val="008B06A0"/>
    <w:rsid w:val="008B2A34"/>
    <w:rsid w:val="008C5CBC"/>
    <w:rsid w:val="008D05F9"/>
    <w:rsid w:val="008D219A"/>
    <w:rsid w:val="008D5CEA"/>
    <w:rsid w:val="008D6AC8"/>
    <w:rsid w:val="008E30F9"/>
    <w:rsid w:val="008E6011"/>
    <w:rsid w:val="008F4EC1"/>
    <w:rsid w:val="008F506F"/>
    <w:rsid w:val="00901410"/>
    <w:rsid w:val="00902AB4"/>
    <w:rsid w:val="0090308F"/>
    <w:rsid w:val="0090505E"/>
    <w:rsid w:val="009124AF"/>
    <w:rsid w:val="009206E7"/>
    <w:rsid w:val="009238D6"/>
    <w:rsid w:val="00927390"/>
    <w:rsid w:val="00927FCB"/>
    <w:rsid w:val="00930489"/>
    <w:rsid w:val="00937C2C"/>
    <w:rsid w:val="0094345D"/>
    <w:rsid w:val="00944F4B"/>
    <w:rsid w:val="00946B4C"/>
    <w:rsid w:val="0095250A"/>
    <w:rsid w:val="00952E7C"/>
    <w:rsid w:val="00955CFF"/>
    <w:rsid w:val="00970106"/>
    <w:rsid w:val="00970B0E"/>
    <w:rsid w:val="00972A61"/>
    <w:rsid w:val="009738AE"/>
    <w:rsid w:val="00973E28"/>
    <w:rsid w:val="009765DB"/>
    <w:rsid w:val="00981ACA"/>
    <w:rsid w:val="00984EFA"/>
    <w:rsid w:val="009854B3"/>
    <w:rsid w:val="00985723"/>
    <w:rsid w:val="00994241"/>
    <w:rsid w:val="00995C12"/>
    <w:rsid w:val="0099698E"/>
    <w:rsid w:val="009A0FF8"/>
    <w:rsid w:val="009A1FE1"/>
    <w:rsid w:val="009A41F9"/>
    <w:rsid w:val="009C195C"/>
    <w:rsid w:val="009C480C"/>
    <w:rsid w:val="009C4EDC"/>
    <w:rsid w:val="009C66C5"/>
    <w:rsid w:val="009D0B09"/>
    <w:rsid w:val="009D4CE0"/>
    <w:rsid w:val="009E0D56"/>
    <w:rsid w:val="009E1C45"/>
    <w:rsid w:val="009E4DAA"/>
    <w:rsid w:val="009F16A3"/>
    <w:rsid w:val="009F526A"/>
    <w:rsid w:val="00A10AD4"/>
    <w:rsid w:val="00A11605"/>
    <w:rsid w:val="00A12594"/>
    <w:rsid w:val="00A143DD"/>
    <w:rsid w:val="00A23090"/>
    <w:rsid w:val="00A51BD8"/>
    <w:rsid w:val="00A66E4C"/>
    <w:rsid w:val="00A75580"/>
    <w:rsid w:val="00A757D6"/>
    <w:rsid w:val="00A92A54"/>
    <w:rsid w:val="00A95EF5"/>
    <w:rsid w:val="00A97453"/>
    <w:rsid w:val="00A97509"/>
    <w:rsid w:val="00AA374C"/>
    <w:rsid w:val="00AA7BC6"/>
    <w:rsid w:val="00AB23E9"/>
    <w:rsid w:val="00AB2C6F"/>
    <w:rsid w:val="00AC4234"/>
    <w:rsid w:val="00AC7A4A"/>
    <w:rsid w:val="00AD253B"/>
    <w:rsid w:val="00AD37BA"/>
    <w:rsid w:val="00AE1C9D"/>
    <w:rsid w:val="00AE599F"/>
    <w:rsid w:val="00AF26C3"/>
    <w:rsid w:val="00B111FA"/>
    <w:rsid w:val="00B116EC"/>
    <w:rsid w:val="00B122EA"/>
    <w:rsid w:val="00B15343"/>
    <w:rsid w:val="00B169BC"/>
    <w:rsid w:val="00B16D92"/>
    <w:rsid w:val="00B22968"/>
    <w:rsid w:val="00B242D4"/>
    <w:rsid w:val="00B366A4"/>
    <w:rsid w:val="00B3764C"/>
    <w:rsid w:val="00B44B9F"/>
    <w:rsid w:val="00B4692B"/>
    <w:rsid w:val="00B50B3B"/>
    <w:rsid w:val="00B6034B"/>
    <w:rsid w:val="00B664AC"/>
    <w:rsid w:val="00B67858"/>
    <w:rsid w:val="00B91826"/>
    <w:rsid w:val="00BA1620"/>
    <w:rsid w:val="00BA3BE1"/>
    <w:rsid w:val="00BA618A"/>
    <w:rsid w:val="00BB1DA6"/>
    <w:rsid w:val="00BB2E7D"/>
    <w:rsid w:val="00BC26C5"/>
    <w:rsid w:val="00BD2DF0"/>
    <w:rsid w:val="00BD5A4F"/>
    <w:rsid w:val="00BD6CBE"/>
    <w:rsid w:val="00BE4C2A"/>
    <w:rsid w:val="00BE66F7"/>
    <w:rsid w:val="00BE7411"/>
    <w:rsid w:val="00BF0051"/>
    <w:rsid w:val="00BF5F87"/>
    <w:rsid w:val="00C00B14"/>
    <w:rsid w:val="00C12140"/>
    <w:rsid w:val="00C12158"/>
    <w:rsid w:val="00C169D1"/>
    <w:rsid w:val="00C20222"/>
    <w:rsid w:val="00C234BE"/>
    <w:rsid w:val="00C25DC4"/>
    <w:rsid w:val="00C34561"/>
    <w:rsid w:val="00C4546D"/>
    <w:rsid w:val="00C46119"/>
    <w:rsid w:val="00C469C4"/>
    <w:rsid w:val="00C53AAD"/>
    <w:rsid w:val="00C56008"/>
    <w:rsid w:val="00C561D8"/>
    <w:rsid w:val="00C56C31"/>
    <w:rsid w:val="00C617D0"/>
    <w:rsid w:val="00C63C9F"/>
    <w:rsid w:val="00C66477"/>
    <w:rsid w:val="00C67297"/>
    <w:rsid w:val="00C72BE9"/>
    <w:rsid w:val="00C73DC4"/>
    <w:rsid w:val="00C744F6"/>
    <w:rsid w:val="00C81ADC"/>
    <w:rsid w:val="00C82F9F"/>
    <w:rsid w:val="00C9258E"/>
    <w:rsid w:val="00CA1E39"/>
    <w:rsid w:val="00CA47DF"/>
    <w:rsid w:val="00CB370D"/>
    <w:rsid w:val="00CB71A0"/>
    <w:rsid w:val="00CC2CA0"/>
    <w:rsid w:val="00CC6BFD"/>
    <w:rsid w:val="00CD407F"/>
    <w:rsid w:val="00CE272B"/>
    <w:rsid w:val="00CE3B86"/>
    <w:rsid w:val="00CE4DAE"/>
    <w:rsid w:val="00CE5AB2"/>
    <w:rsid w:val="00CF3632"/>
    <w:rsid w:val="00CF5402"/>
    <w:rsid w:val="00CF7E7A"/>
    <w:rsid w:val="00D01B00"/>
    <w:rsid w:val="00D02883"/>
    <w:rsid w:val="00D14324"/>
    <w:rsid w:val="00D17015"/>
    <w:rsid w:val="00D176EB"/>
    <w:rsid w:val="00D21007"/>
    <w:rsid w:val="00D22ADA"/>
    <w:rsid w:val="00D250E7"/>
    <w:rsid w:val="00D262B5"/>
    <w:rsid w:val="00D33559"/>
    <w:rsid w:val="00D337CC"/>
    <w:rsid w:val="00D34D34"/>
    <w:rsid w:val="00D40533"/>
    <w:rsid w:val="00D57DE0"/>
    <w:rsid w:val="00D57FA7"/>
    <w:rsid w:val="00D730A8"/>
    <w:rsid w:val="00D73CF5"/>
    <w:rsid w:val="00D84D35"/>
    <w:rsid w:val="00D85694"/>
    <w:rsid w:val="00D956C4"/>
    <w:rsid w:val="00DA1A73"/>
    <w:rsid w:val="00DA4615"/>
    <w:rsid w:val="00DA5741"/>
    <w:rsid w:val="00DB0208"/>
    <w:rsid w:val="00DB3D44"/>
    <w:rsid w:val="00DB6D01"/>
    <w:rsid w:val="00DB6D82"/>
    <w:rsid w:val="00DD2916"/>
    <w:rsid w:val="00DD2964"/>
    <w:rsid w:val="00DD55A3"/>
    <w:rsid w:val="00DD68AF"/>
    <w:rsid w:val="00DF7887"/>
    <w:rsid w:val="00E0493F"/>
    <w:rsid w:val="00E0544E"/>
    <w:rsid w:val="00E15200"/>
    <w:rsid w:val="00E15AAC"/>
    <w:rsid w:val="00E15C68"/>
    <w:rsid w:val="00E257AE"/>
    <w:rsid w:val="00E25A89"/>
    <w:rsid w:val="00E25E10"/>
    <w:rsid w:val="00E26C60"/>
    <w:rsid w:val="00E30CCC"/>
    <w:rsid w:val="00E3145D"/>
    <w:rsid w:val="00E46B5F"/>
    <w:rsid w:val="00E47F1E"/>
    <w:rsid w:val="00E5271B"/>
    <w:rsid w:val="00E554BF"/>
    <w:rsid w:val="00E61EBA"/>
    <w:rsid w:val="00E65120"/>
    <w:rsid w:val="00E92C9D"/>
    <w:rsid w:val="00E949F3"/>
    <w:rsid w:val="00EA0F4A"/>
    <w:rsid w:val="00EA4940"/>
    <w:rsid w:val="00EA509B"/>
    <w:rsid w:val="00EB56E3"/>
    <w:rsid w:val="00EC0353"/>
    <w:rsid w:val="00EC4441"/>
    <w:rsid w:val="00EC5A56"/>
    <w:rsid w:val="00EC6FDB"/>
    <w:rsid w:val="00EC7A6B"/>
    <w:rsid w:val="00ED0FE3"/>
    <w:rsid w:val="00ED6B3B"/>
    <w:rsid w:val="00EE4AEA"/>
    <w:rsid w:val="00EE63C2"/>
    <w:rsid w:val="00EF584C"/>
    <w:rsid w:val="00EF7294"/>
    <w:rsid w:val="00F023B4"/>
    <w:rsid w:val="00F027D2"/>
    <w:rsid w:val="00F03AAF"/>
    <w:rsid w:val="00F060C1"/>
    <w:rsid w:val="00F079FE"/>
    <w:rsid w:val="00F15C68"/>
    <w:rsid w:val="00F17F41"/>
    <w:rsid w:val="00F2208F"/>
    <w:rsid w:val="00F22848"/>
    <w:rsid w:val="00F24243"/>
    <w:rsid w:val="00F25C6D"/>
    <w:rsid w:val="00F35935"/>
    <w:rsid w:val="00F37616"/>
    <w:rsid w:val="00F40795"/>
    <w:rsid w:val="00F43921"/>
    <w:rsid w:val="00F4508F"/>
    <w:rsid w:val="00F60378"/>
    <w:rsid w:val="00F60564"/>
    <w:rsid w:val="00F67C08"/>
    <w:rsid w:val="00F739AD"/>
    <w:rsid w:val="00F824FD"/>
    <w:rsid w:val="00F83D38"/>
    <w:rsid w:val="00F875DD"/>
    <w:rsid w:val="00F92121"/>
    <w:rsid w:val="00F97300"/>
    <w:rsid w:val="00FA1726"/>
    <w:rsid w:val="00FB2546"/>
    <w:rsid w:val="00FB7971"/>
    <w:rsid w:val="00FC0CA2"/>
    <w:rsid w:val="00FC2D28"/>
    <w:rsid w:val="00FD3EF3"/>
    <w:rsid w:val="00FE4E91"/>
    <w:rsid w:val="00FF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1B1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F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61A9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unhideWhenUsed/>
    <w:rsid w:val="005F61A9"/>
    <w:rPr>
      <w:color w:val="0000FF"/>
      <w:u w:val="single"/>
    </w:rPr>
  </w:style>
  <w:style w:type="table" w:styleId="a5">
    <w:name w:val="Table Grid"/>
    <w:basedOn w:val="a1"/>
    <w:uiPriority w:val="59"/>
    <w:rsid w:val="00F15C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15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5FCE"/>
  </w:style>
  <w:style w:type="paragraph" w:styleId="a8">
    <w:name w:val="footer"/>
    <w:basedOn w:val="a"/>
    <w:link w:val="a9"/>
    <w:uiPriority w:val="99"/>
    <w:semiHidden/>
    <w:unhideWhenUsed/>
    <w:rsid w:val="00615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15FCE"/>
  </w:style>
  <w:style w:type="paragraph" w:styleId="aa">
    <w:name w:val="Balloon Text"/>
    <w:basedOn w:val="a"/>
    <w:link w:val="ab"/>
    <w:uiPriority w:val="99"/>
    <w:semiHidden/>
    <w:unhideWhenUsed/>
    <w:rsid w:val="000B4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B450D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6C09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9A0F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c">
    <w:name w:val="Normal (Web)"/>
    <w:basedOn w:val="a"/>
    <w:uiPriority w:val="99"/>
    <w:unhideWhenUsed/>
    <w:rsid w:val="00451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556E38"/>
    <w:pPr>
      <w:ind w:left="720"/>
      <w:contextualSpacing/>
    </w:pPr>
  </w:style>
  <w:style w:type="character" w:customStyle="1" w:styleId="fontstyle01">
    <w:name w:val="fontstyle01"/>
    <w:basedOn w:val="a0"/>
    <w:rsid w:val="00972A6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e">
    <w:name w:val="page number"/>
    <w:basedOn w:val="a0"/>
    <w:uiPriority w:val="99"/>
    <w:rsid w:val="00193A1F"/>
    <w:rPr>
      <w:rFonts w:cs="Times New Roman"/>
    </w:rPr>
  </w:style>
  <w:style w:type="character" w:customStyle="1" w:styleId="ConsPlusNormal0">
    <w:name w:val="ConsPlusNormal Знак"/>
    <w:link w:val="ConsPlusNormal"/>
    <w:locked/>
    <w:rsid w:val="00C34561"/>
    <w:rPr>
      <w:rFonts w:ascii="Calibri" w:eastAsia="Times New Roman" w:hAnsi="Calibri"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F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61A9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unhideWhenUsed/>
    <w:rsid w:val="005F61A9"/>
    <w:rPr>
      <w:color w:val="0000FF"/>
      <w:u w:val="single"/>
    </w:rPr>
  </w:style>
  <w:style w:type="table" w:styleId="a5">
    <w:name w:val="Table Grid"/>
    <w:basedOn w:val="a1"/>
    <w:uiPriority w:val="59"/>
    <w:rsid w:val="00F15C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15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5FCE"/>
  </w:style>
  <w:style w:type="paragraph" w:styleId="a8">
    <w:name w:val="footer"/>
    <w:basedOn w:val="a"/>
    <w:link w:val="a9"/>
    <w:uiPriority w:val="99"/>
    <w:semiHidden/>
    <w:unhideWhenUsed/>
    <w:rsid w:val="00615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15FCE"/>
  </w:style>
  <w:style w:type="paragraph" w:styleId="aa">
    <w:name w:val="Balloon Text"/>
    <w:basedOn w:val="a"/>
    <w:link w:val="ab"/>
    <w:uiPriority w:val="99"/>
    <w:semiHidden/>
    <w:unhideWhenUsed/>
    <w:rsid w:val="000B4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B450D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6C09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9A0F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c">
    <w:name w:val="Normal (Web)"/>
    <w:basedOn w:val="a"/>
    <w:uiPriority w:val="99"/>
    <w:unhideWhenUsed/>
    <w:rsid w:val="00451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556E38"/>
    <w:pPr>
      <w:ind w:left="720"/>
      <w:contextualSpacing/>
    </w:pPr>
  </w:style>
  <w:style w:type="character" w:customStyle="1" w:styleId="fontstyle01">
    <w:name w:val="fontstyle01"/>
    <w:basedOn w:val="a0"/>
    <w:rsid w:val="00972A6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e">
    <w:name w:val="page number"/>
    <w:basedOn w:val="a0"/>
    <w:uiPriority w:val="99"/>
    <w:rsid w:val="00193A1F"/>
    <w:rPr>
      <w:rFonts w:cs="Times New Roman"/>
    </w:rPr>
  </w:style>
  <w:style w:type="character" w:customStyle="1" w:styleId="ConsPlusNormal0">
    <w:name w:val="ConsPlusNormal Знак"/>
    <w:link w:val="ConsPlusNormal"/>
    <w:locked/>
    <w:rsid w:val="00C34561"/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26507-E0B0-4325-B47B-EE28792DF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Учебный</dc:creator>
  <cp:lastModifiedBy>Наталья М. Яроцкая</cp:lastModifiedBy>
  <cp:revision>12</cp:revision>
  <cp:lastPrinted>2026-05-07T08:53:00Z</cp:lastPrinted>
  <dcterms:created xsi:type="dcterms:W3CDTF">2026-05-07T01:59:00Z</dcterms:created>
  <dcterms:modified xsi:type="dcterms:W3CDTF">2026-05-25T04:15:00Z</dcterms:modified>
</cp:coreProperties>
</file>